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49F5" w14:textId="56CA5442" w:rsidR="002E6B6A" w:rsidRDefault="002E6B6A" w:rsidP="001243B7">
      <w:pPr>
        <w:pStyle w:val="ListParagraph"/>
        <w:jc w:val="center"/>
        <w:rPr>
          <w:b/>
        </w:rPr>
      </w:pPr>
      <w:bookmarkStart w:id="0" w:name="_Toc481750375"/>
      <w:bookmarkStart w:id="1" w:name="_Toc355697797"/>
      <w:bookmarkStart w:id="2" w:name="_Toc355960651"/>
      <w:bookmarkStart w:id="3" w:name="_Toc355961123"/>
      <w:r w:rsidRPr="005F7B53">
        <w:rPr>
          <w:b/>
        </w:rPr>
        <w:t xml:space="preserve">OBRAZLOŽENJE </w:t>
      </w:r>
      <w:r w:rsidR="000F29B7">
        <w:rPr>
          <w:b/>
        </w:rPr>
        <w:t>OPĆE</w:t>
      </w:r>
      <w:r w:rsidR="00DF09EA">
        <w:rPr>
          <w:b/>
        </w:rPr>
        <w:t>G</w:t>
      </w:r>
      <w:r w:rsidR="000F29B7">
        <w:rPr>
          <w:b/>
        </w:rPr>
        <w:t xml:space="preserve"> </w:t>
      </w:r>
      <w:r w:rsidR="00DF09EA">
        <w:rPr>
          <w:b/>
        </w:rPr>
        <w:t>DIJELA</w:t>
      </w:r>
      <w:r w:rsidRPr="005F7B53">
        <w:rPr>
          <w:b/>
        </w:rPr>
        <w:t xml:space="preserve"> </w:t>
      </w:r>
      <w:r w:rsidR="003420D6">
        <w:rPr>
          <w:b/>
        </w:rPr>
        <w:t xml:space="preserve">IZVRŠENJA FINANCIJSKOG PLANA </w:t>
      </w:r>
      <w:r w:rsidRPr="005F7B53">
        <w:rPr>
          <w:b/>
        </w:rPr>
        <w:t>PRIHODA I PRIMITAKA TE RASHODA I IZDATAKA</w:t>
      </w:r>
      <w:bookmarkEnd w:id="0"/>
      <w:r w:rsidR="003420D6">
        <w:rPr>
          <w:b/>
        </w:rPr>
        <w:t xml:space="preserve"> ZA 2023.GODINU</w:t>
      </w:r>
    </w:p>
    <w:p w14:paraId="7307DF6E" w14:textId="263DA1F1" w:rsidR="00710321" w:rsidRDefault="00710321" w:rsidP="001243B7">
      <w:pPr>
        <w:pStyle w:val="ListParagraph"/>
        <w:jc w:val="center"/>
        <w:rPr>
          <w:b/>
        </w:rPr>
      </w:pPr>
    </w:p>
    <w:p w14:paraId="257A5273" w14:textId="04E1B5B4" w:rsidR="00710321" w:rsidRDefault="00710321" w:rsidP="001243B7">
      <w:pPr>
        <w:pStyle w:val="ListParagraph"/>
        <w:jc w:val="center"/>
        <w:rPr>
          <w:b/>
        </w:rPr>
      </w:pPr>
    </w:p>
    <w:p w14:paraId="6204762F" w14:textId="1A299772" w:rsidR="00710321" w:rsidRDefault="00710321" w:rsidP="001243B7">
      <w:pPr>
        <w:pStyle w:val="ListParagraph"/>
        <w:jc w:val="center"/>
        <w:rPr>
          <w:b/>
        </w:rPr>
      </w:pPr>
    </w:p>
    <w:p w14:paraId="48A3B4E6" w14:textId="4B00AD15" w:rsidR="00710321" w:rsidRDefault="00710321" w:rsidP="001243B7">
      <w:pPr>
        <w:pStyle w:val="ListParagraph"/>
        <w:jc w:val="center"/>
        <w:rPr>
          <w:b/>
        </w:rPr>
      </w:pPr>
    </w:p>
    <w:p w14:paraId="58535B20" w14:textId="77777777" w:rsidR="00710321" w:rsidRPr="00075002" w:rsidRDefault="00710321" w:rsidP="00710321">
      <w:pPr>
        <w:pStyle w:val="NoSpacing"/>
        <w:rPr>
          <w:b/>
        </w:rPr>
      </w:pPr>
      <w:r w:rsidRPr="00075002">
        <w:rPr>
          <w:b/>
        </w:rPr>
        <w:t xml:space="preserve">OSNOVNA ŠKOLA </w:t>
      </w:r>
      <w:r>
        <w:rPr>
          <w:b/>
        </w:rPr>
        <w:t xml:space="preserve">PETRA KANAVELIĆA </w:t>
      </w:r>
    </w:p>
    <w:p w14:paraId="10DBB31E" w14:textId="77777777" w:rsidR="00710321" w:rsidRPr="00056999" w:rsidRDefault="00710321" w:rsidP="00710321">
      <w:pPr>
        <w:pStyle w:val="NoSpacing"/>
      </w:pPr>
      <w:r w:rsidRPr="00056999">
        <w:t>RKP:</w:t>
      </w:r>
      <w:r>
        <w:t>12290</w:t>
      </w:r>
    </w:p>
    <w:p w14:paraId="57734D3B" w14:textId="77777777" w:rsidR="00710321" w:rsidRPr="00056999" w:rsidRDefault="00710321" w:rsidP="00710321">
      <w:pPr>
        <w:pStyle w:val="NoSpacing"/>
      </w:pPr>
      <w:r w:rsidRPr="00056999">
        <w:t>MB:</w:t>
      </w:r>
      <w:r>
        <w:t>03080838</w:t>
      </w:r>
    </w:p>
    <w:p w14:paraId="7D66A746" w14:textId="77777777" w:rsidR="00710321" w:rsidRPr="00056999" w:rsidRDefault="00710321" w:rsidP="00710321">
      <w:pPr>
        <w:pStyle w:val="NoSpacing"/>
      </w:pPr>
      <w:r>
        <w:t xml:space="preserve">20260 </w:t>
      </w:r>
      <w:proofErr w:type="spellStart"/>
      <w:proofErr w:type="gramStart"/>
      <w:r>
        <w:t>KORČULA,DR</w:t>
      </w:r>
      <w:proofErr w:type="gramEnd"/>
      <w:r>
        <w:t>.Ante</w:t>
      </w:r>
      <w:proofErr w:type="spellEnd"/>
      <w:r>
        <w:t xml:space="preserve"> </w:t>
      </w:r>
      <w:proofErr w:type="spellStart"/>
      <w:r>
        <w:t>Starčevića</w:t>
      </w:r>
      <w:proofErr w:type="spellEnd"/>
      <w:r>
        <w:t xml:space="preserve"> br. 1</w:t>
      </w:r>
    </w:p>
    <w:p w14:paraId="662C1646" w14:textId="77777777" w:rsidR="00710321" w:rsidRPr="00056999" w:rsidRDefault="00710321" w:rsidP="00710321">
      <w:pPr>
        <w:pStyle w:val="NoSpacing"/>
      </w:pPr>
      <w:r w:rsidRPr="00056999">
        <w:t>Razina:31, Razdjel:000</w:t>
      </w:r>
    </w:p>
    <w:p w14:paraId="12A52BF6" w14:textId="6B6A8164" w:rsidR="00710321" w:rsidRDefault="00710321" w:rsidP="00710321">
      <w:pPr>
        <w:pStyle w:val="NoSpacing"/>
      </w:pPr>
      <w:proofErr w:type="spellStart"/>
      <w:r w:rsidRPr="00056999">
        <w:t>Djelatnost</w:t>
      </w:r>
      <w:proofErr w:type="spellEnd"/>
      <w:r w:rsidRPr="00056999">
        <w:t xml:space="preserve">: 8520 </w:t>
      </w:r>
      <w:proofErr w:type="spellStart"/>
      <w:r w:rsidRPr="00056999">
        <w:t>Osnovno</w:t>
      </w:r>
      <w:proofErr w:type="spellEnd"/>
      <w:r w:rsidRPr="00056999">
        <w:t xml:space="preserve"> </w:t>
      </w:r>
      <w:proofErr w:type="spellStart"/>
      <w:r w:rsidRPr="00056999">
        <w:t>obrazovanje</w:t>
      </w:r>
      <w:proofErr w:type="spellEnd"/>
    </w:p>
    <w:p w14:paraId="659431A4" w14:textId="6844D74E" w:rsidR="00710321" w:rsidRPr="00704C29" w:rsidRDefault="00710321" w:rsidP="00710321">
      <w:pPr>
        <w:pStyle w:val="NoSpacing"/>
      </w:pPr>
      <w:proofErr w:type="spellStart"/>
      <w:r>
        <w:t>Korčula</w:t>
      </w:r>
      <w:proofErr w:type="spellEnd"/>
      <w:r w:rsidRPr="00704C29">
        <w:t xml:space="preserve">, </w:t>
      </w:r>
      <w:r>
        <w:t>2</w:t>
      </w:r>
      <w:r w:rsidR="002456BE">
        <w:t>1</w:t>
      </w:r>
      <w:r>
        <w:t>.3</w:t>
      </w:r>
      <w:r w:rsidRPr="00704C29">
        <w:t xml:space="preserve">.2024. </w:t>
      </w:r>
      <w:proofErr w:type="spellStart"/>
      <w:r w:rsidRPr="00704C29">
        <w:t>godine</w:t>
      </w:r>
      <w:proofErr w:type="spellEnd"/>
    </w:p>
    <w:p w14:paraId="0141400A" w14:textId="0214EE85" w:rsidR="00710321" w:rsidRDefault="00710321" w:rsidP="00710321">
      <w:pPr>
        <w:pStyle w:val="NoSpacing"/>
      </w:pPr>
      <w:r w:rsidRPr="00704C29">
        <w:t xml:space="preserve">KLASA: </w:t>
      </w:r>
    </w:p>
    <w:p w14:paraId="3F4282D8" w14:textId="793ABD42" w:rsidR="00710321" w:rsidRPr="00056999" w:rsidRDefault="00710321" w:rsidP="00710321">
      <w:pPr>
        <w:pStyle w:val="NoSpacing"/>
      </w:pPr>
      <w:proofErr w:type="gramStart"/>
      <w:r w:rsidRPr="00704C29">
        <w:t>UR.BROJ</w:t>
      </w:r>
      <w:proofErr w:type="gramEnd"/>
      <w:r w:rsidRPr="00704C29">
        <w:t xml:space="preserve">: </w:t>
      </w:r>
    </w:p>
    <w:p w14:paraId="75A26FAF" w14:textId="77777777" w:rsidR="00710321" w:rsidRDefault="00710321" w:rsidP="00710321">
      <w:pPr>
        <w:jc w:val="both"/>
      </w:pPr>
    </w:p>
    <w:p w14:paraId="73FCD099" w14:textId="77777777" w:rsidR="00710321" w:rsidRPr="005F7B53" w:rsidRDefault="00710321" w:rsidP="00710321">
      <w:pPr>
        <w:pStyle w:val="ListParagraph"/>
        <w:rPr>
          <w:b/>
        </w:rPr>
      </w:pPr>
    </w:p>
    <w:p w14:paraId="444CD541" w14:textId="77777777" w:rsidR="007E2008" w:rsidRPr="000D67C4" w:rsidRDefault="007E2008" w:rsidP="002E6B6A">
      <w:pPr>
        <w:jc w:val="center"/>
        <w:rPr>
          <w:color w:val="0070C0"/>
        </w:rPr>
      </w:pPr>
      <w:bookmarkStart w:id="4" w:name="_Toc419100682"/>
      <w:bookmarkStart w:id="5" w:name="_Toc481750376"/>
    </w:p>
    <w:p w14:paraId="4127AEF1" w14:textId="77777777" w:rsidR="002E6B6A" w:rsidRPr="00C831C6" w:rsidRDefault="002E6B6A" w:rsidP="002E6B6A">
      <w:pPr>
        <w:jc w:val="center"/>
        <w:rPr>
          <w:b/>
        </w:rPr>
      </w:pPr>
      <w:r w:rsidRPr="00C831C6">
        <w:rPr>
          <w:b/>
        </w:rPr>
        <w:t xml:space="preserve">1. </w:t>
      </w:r>
      <w:bookmarkEnd w:id="1"/>
      <w:bookmarkEnd w:id="2"/>
      <w:bookmarkEnd w:id="3"/>
      <w:bookmarkEnd w:id="4"/>
      <w:bookmarkEnd w:id="5"/>
      <w:r w:rsidRPr="00C831C6">
        <w:rPr>
          <w:b/>
        </w:rPr>
        <w:t>PRIHODI I PRIMICI</w:t>
      </w:r>
    </w:p>
    <w:p w14:paraId="2A6F339C" w14:textId="529E050A" w:rsidR="002E6B6A" w:rsidRDefault="002E6B6A" w:rsidP="002E6B6A">
      <w:pPr>
        <w:pStyle w:val="TEKST-JOSIPAA"/>
        <w:spacing w:after="0"/>
        <w:ind w:firstLine="0"/>
        <w:rPr>
          <w:b/>
          <w:color w:val="0070C0"/>
        </w:rPr>
      </w:pPr>
    </w:p>
    <w:p w14:paraId="13343617" w14:textId="77777777" w:rsidR="007E2008" w:rsidRPr="000D67C4" w:rsidRDefault="007E2008" w:rsidP="002E6B6A">
      <w:pPr>
        <w:pStyle w:val="TEKST-JOSIPAA"/>
        <w:spacing w:after="0"/>
        <w:ind w:firstLine="0"/>
        <w:rPr>
          <w:b/>
          <w:color w:val="0070C0"/>
        </w:rPr>
      </w:pPr>
    </w:p>
    <w:p w14:paraId="129FA802" w14:textId="513C82DA" w:rsidR="00650D3A" w:rsidRDefault="002E6B6A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0BD5">
        <w:rPr>
          <w:rFonts w:eastAsiaTheme="minorHAnsi"/>
          <w:b/>
          <w:lang w:eastAsia="en-US"/>
        </w:rPr>
        <w:t>Prihodi poslovanja</w:t>
      </w:r>
      <w:r w:rsidRPr="00467910">
        <w:rPr>
          <w:rFonts w:eastAsiaTheme="minorHAnsi"/>
          <w:lang w:eastAsia="en-US"/>
        </w:rPr>
        <w:t xml:space="preserve"> (razred 6 - prihodi od poreza, pomoći iz inozemstva i od subjekata unutar općeg proračuna, prihodi od imovine, prihodi od upravnih i administrativnih pristojbi, pristojbi po posebnim propisima i naknada, prihodi od prodaje proizvoda i robe te pruženih usluga i prihodi od donacija te povrati po protestiranim jamstvima, prihodi od kazni, upravnih mjera i ostali prihodi)</w:t>
      </w:r>
      <w:r w:rsidR="00650D3A">
        <w:rPr>
          <w:rFonts w:eastAsiaTheme="minorHAnsi"/>
          <w:lang w:eastAsia="en-US"/>
        </w:rPr>
        <w:t xml:space="preserve">. </w:t>
      </w:r>
    </w:p>
    <w:p w14:paraId="1974CA47" w14:textId="77777777" w:rsidR="002E53C5" w:rsidRDefault="002E53C5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73275FC" w14:textId="0831CD40" w:rsidR="00FE5002" w:rsidRPr="002E53C5" w:rsidRDefault="00650D3A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rFonts w:eastAsiaTheme="minorHAnsi"/>
          <w:b/>
          <w:lang w:eastAsia="en-US"/>
        </w:rPr>
        <w:t>Skupina 63</w:t>
      </w:r>
      <w:r w:rsidRPr="00A245DC">
        <w:rPr>
          <w:rFonts w:eastAsiaTheme="minorHAnsi"/>
          <w:lang w:eastAsia="en-US"/>
        </w:rPr>
        <w:t xml:space="preserve"> plana </w:t>
      </w:r>
      <w:r w:rsidR="002E53C5">
        <w:rPr>
          <w:rFonts w:eastAsiaTheme="minorHAnsi"/>
          <w:lang w:eastAsia="en-US"/>
        </w:rPr>
        <w:t>prihoda (izvor 5.8.1)</w:t>
      </w:r>
      <w:r w:rsidR="00414405">
        <w:rPr>
          <w:rFonts w:eastAsiaTheme="minorHAnsi"/>
          <w:lang w:eastAsia="en-US"/>
        </w:rPr>
        <w:t xml:space="preserve">izvršenje </w:t>
      </w:r>
      <w:r w:rsidR="00FE5002">
        <w:rPr>
          <w:rFonts w:eastAsiaTheme="minorHAnsi"/>
          <w:lang w:eastAsia="en-US"/>
        </w:rPr>
        <w:t>iznosi</w:t>
      </w:r>
      <w:r w:rsidR="00414405">
        <w:rPr>
          <w:rFonts w:eastAsiaTheme="minorHAnsi"/>
          <w:lang w:eastAsia="en-US"/>
        </w:rPr>
        <w:t xml:space="preserve"> </w:t>
      </w:r>
      <w:r w:rsidR="00CC195E">
        <w:rPr>
          <w:rFonts w:eastAsiaTheme="minorHAnsi"/>
          <w:lang w:eastAsia="en-US"/>
        </w:rPr>
        <w:t>92</w:t>
      </w:r>
      <w:r w:rsidR="00414405">
        <w:rPr>
          <w:rFonts w:eastAsiaTheme="minorHAnsi"/>
          <w:lang w:eastAsia="en-US"/>
        </w:rPr>
        <w:t>%, a odnosi se na</w:t>
      </w:r>
      <w:r w:rsidR="00FE5002">
        <w:rPr>
          <w:rFonts w:eastAsiaTheme="minorHAnsi"/>
          <w:lang w:eastAsia="en-US"/>
        </w:rPr>
        <w:t xml:space="preserve"> sljedeće prihode:</w:t>
      </w:r>
    </w:p>
    <w:p w14:paraId="60184EB0" w14:textId="77777777" w:rsidR="002E53C5" w:rsidRPr="00FE5002" w:rsidRDefault="002E53C5" w:rsidP="002E53C5">
      <w:pPr>
        <w:pStyle w:val="ListParagraph"/>
        <w:autoSpaceDE w:val="0"/>
        <w:autoSpaceDN w:val="0"/>
        <w:adjustRightInd w:val="0"/>
        <w:ind w:left="1069"/>
        <w:jc w:val="both"/>
      </w:pPr>
    </w:p>
    <w:p w14:paraId="7B679FCD" w14:textId="3E7CBF03" w:rsidR="00FE5002" w:rsidRDefault="00FE5002" w:rsidP="002E53C5">
      <w:pPr>
        <w:spacing w:after="200" w:line="276" w:lineRule="auto"/>
        <w:ind w:left="420"/>
        <w:jc w:val="both"/>
      </w:pPr>
      <w:r>
        <w:t>636 /uplate</w:t>
      </w:r>
      <w:r w:rsidRPr="00A10B91">
        <w:t xml:space="preserve"> MZO </w:t>
      </w:r>
      <w:r>
        <w:t>i Grada Korčule /</w:t>
      </w:r>
      <w:r w:rsidRPr="00A10B91">
        <w:t xml:space="preserve">u iznosu od  </w:t>
      </w:r>
      <w:r w:rsidRPr="002E53C5">
        <w:t>1.592.425,50 EUR-</w:t>
      </w:r>
      <w:r>
        <w:t>a</w:t>
      </w:r>
      <w:r w:rsidRPr="00A10B91">
        <w:t xml:space="preserve"> od toga: </w:t>
      </w:r>
      <w:r>
        <w:t>1.435.027,64</w:t>
      </w:r>
      <w:r w:rsidRPr="00A10B91">
        <w:t xml:space="preserve"> E</w:t>
      </w:r>
      <w:r>
        <w:t>UR</w:t>
      </w:r>
      <w:r w:rsidRPr="00A10B91">
        <w:t>-a (za plaće i materijalna prava)</w:t>
      </w:r>
      <w:r>
        <w:t xml:space="preserve">,22.262,05 EUR-a </w:t>
      </w:r>
      <w:r w:rsidRPr="00A10B91">
        <w:t>(za udžbenike</w:t>
      </w:r>
      <w:r>
        <w:t>,</w:t>
      </w:r>
      <w:r w:rsidRPr="00A10B91">
        <w:t xml:space="preserve"> radne udžbenike</w:t>
      </w:r>
      <w:r>
        <w:t xml:space="preserve">, radne bilježnice i ostale materijale </w:t>
      </w:r>
      <w:r w:rsidRPr="00A10B91">
        <w:t>)</w:t>
      </w:r>
      <w:r>
        <w:t>,1.578,88 EUR-A (za</w:t>
      </w:r>
      <w:r w:rsidRPr="0093331E">
        <w:t xml:space="preserve"> psihologijski instrumentarij-testovi</w:t>
      </w:r>
      <w:r>
        <w:t>)</w:t>
      </w:r>
      <w:r w:rsidR="002E53C5">
        <w:t>,</w:t>
      </w:r>
      <w:r>
        <w:t>31.654,24</w:t>
      </w:r>
      <w:r w:rsidRPr="00A10B91">
        <w:t xml:space="preserve">  E</w:t>
      </w:r>
      <w:r>
        <w:t>UR</w:t>
      </w:r>
      <w:r w:rsidRPr="00A10B91">
        <w:t>-a (za sudske presude)</w:t>
      </w:r>
      <w:r w:rsidR="002E53C5">
        <w:t>,</w:t>
      </w:r>
      <w:r w:rsidRPr="00A10B91">
        <w:t xml:space="preserve">              </w:t>
      </w:r>
      <w:r>
        <w:t>567,00 EUR-a</w:t>
      </w:r>
      <w:r w:rsidRPr="00A10B91">
        <w:t xml:space="preserve"> (za lektiru)</w:t>
      </w:r>
      <w:r w:rsidR="002E53C5">
        <w:t>,</w:t>
      </w:r>
      <w:r>
        <w:t>950,82</w:t>
      </w:r>
      <w:r w:rsidRPr="00FB66F6">
        <w:t xml:space="preserve"> EUR-a ( za mentorstvo</w:t>
      </w:r>
      <w:r>
        <w:t xml:space="preserve"> Tarle i Govorko</w:t>
      </w:r>
      <w:r w:rsidRPr="00FB66F6">
        <w:t>)</w:t>
      </w:r>
      <w:r w:rsidR="002E53C5">
        <w:t>,</w:t>
      </w:r>
      <w:r>
        <w:t>64,86 EUR-a (za putne troškove odlaska na Lidrano)</w:t>
      </w:r>
      <w:r w:rsidR="002E53C5">
        <w:t>,</w:t>
      </w:r>
      <w:r>
        <w:t xml:space="preserve"> 927,68</w:t>
      </w:r>
      <w:r w:rsidRPr="00FB66F6">
        <w:t xml:space="preserve"> EUR-a (za higijenske i menstrualne potrepštine)</w:t>
      </w:r>
      <w:r w:rsidR="002E53C5">
        <w:t>,</w:t>
      </w:r>
      <w:r>
        <w:t>85.572,43 EUR-a (za prehranu učenika)</w:t>
      </w:r>
      <w:r w:rsidR="002E53C5">
        <w:t>,</w:t>
      </w:r>
      <w:r>
        <w:t xml:space="preserve"> 13.819,90 EUR-a- Grad Korčula sredstva za kupnju</w:t>
      </w:r>
      <w:r w:rsidRPr="00236057">
        <w:t xml:space="preserve"> </w:t>
      </w:r>
      <w:r>
        <w:t>projektora,školske lektire,sufinanciranje</w:t>
      </w:r>
      <w:r w:rsidR="002E53C5">
        <w:t xml:space="preserve"> </w:t>
      </w:r>
      <w:r>
        <w:t>troškova postavljanja zaštitne ograde na školskom igralištu  i sufinanciranje troškova  prijevoza za 5.vanjskih suradnika u gl.školi.</w:t>
      </w:r>
    </w:p>
    <w:p w14:paraId="13E16423" w14:textId="189618A7" w:rsidR="0036015A" w:rsidRDefault="0036015A" w:rsidP="002E53C5">
      <w:pPr>
        <w:autoSpaceDE w:val="0"/>
        <w:autoSpaceDN w:val="0"/>
        <w:adjustRightInd w:val="0"/>
        <w:jc w:val="both"/>
      </w:pPr>
    </w:p>
    <w:p w14:paraId="2FC0614C" w14:textId="6A2BB27E" w:rsidR="00A245DC" w:rsidRDefault="00A245DC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b/>
        </w:rPr>
        <w:t>Skupina 65</w:t>
      </w:r>
      <w:r>
        <w:t xml:space="preserve"> plana prihoda </w:t>
      </w:r>
      <w:r w:rsidR="00A00A76">
        <w:t xml:space="preserve">(izvor </w:t>
      </w:r>
      <w:r w:rsidR="002E53C5">
        <w:t>4.3</w:t>
      </w:r>
      <w:r w:rsidR="00A00A76">
        <w:t>.</w:t>
      </w:r>
      <w:r w:rsidR="002E53C5">
        <w:t>1</w:t>
      </w:r>
      <w:r w:rsidR="00A00A76">
        <w:t xml:space="preserve">) </w:t>
      </w:r>
      <w:r w:rsidR="00414405">
        <w:t xml:space="preserve">izvršenje iznosi cca </w:t>
      </w:r>
      <w:r w:rsidR="002E53C5">
        <w:t>84</w:t>
      </w:r>
      <w:r w:rsidR="00414405">
        <w:t xml:space="preserve">%, a se odnosi na </w:t>
      </w:r>
      <w:r>
        <w:t xml:space="preserve">na prihode posebnih namjena tj. uplate </w:t>
      </w:r>
      <w:r w:rsidR="002E53C5">
        <w:t>učenika za školske izlete i ispitne materijale</w:t>
      </w:r>
      <w:r w:rsidR="001243B7">
        <w:t>.</w:t>
      </w:r>
    </w:p>
    <w:p w14:paraId="296B799F" w14:textId="77777777" w:rsidR="001243B7" w:rsidRDefault="001243B7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3D40A377" w14:textId="1B25872E" w:rsidR="00A00A76" w:rsidRDefault="00A00A76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b/>
        </w:rPr>
        <w:t>Skupina 66</w:t>
      </w:r>
      <w:r>
        <w:t xml:space="preserve"> plana prihoda (izvor </w:t>
      </w:r>
      <w:r w:rsidR="002E53C5">
        <w:t>3.2.1</w:t>
      </w:r>
      <w:r>
        <w:t xml:space="preserve">.) </w:t>
      </w:r>
      <w:r w:rsidR="00414405">
        <w:t xml:space="preserve">izvršenje </w:t>
      </w:r>
      <w:r w:rsidR="002E53C5">
        <w:t>iznosi 102</w:t>
      </w:r>
      <w:r w:rsidR="00414405">
        <w:t xml:space="preserve">%, te </w:t>
      </w:r>
      <w:r>
        <w:t xml:space="preserve">se odnosi na </w:t>
      </w:r>
      <w:r w:rsidR="002E53C5">
        <w:t>uplate učenika za glazbenu školu te najma dvorišnog prostora.</w:t>
      </w:r>
    </w:p>
    <w:p w14:paraId="19A785CF" w14:textId="77777777" w:rsidR="001243B7" w:rsidRDefault="001243B7" w:rsidP="001243B7">
      <w:pPr>
        <w:pStyle w:val="ListParagraph"/>
      </w:pPr>
    </w:p>
    <w:p w14:paraId="09BFAEF4" w14:textId="77777777" w:rsidR="001243B7" w:rsidRDefault="001243B7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2D8D24C2" w14:textId="2275A68C" w:rsidR="000F29B7" w:rsidRDefault="00A00A76" w:rsidP="007960B4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1243B7">
        <w:rPr>
          <w:b/>
        </w:rPr>
        <w:lastRenderedPageBreak/>
        <w:t>Skupina 67</w:t>
      </w:r>
      <w:r>
        <w:t xml:space="preserve"> se odnosi na prihode </w:t>
      </w:r>
      <w:r w:rsidR="002E53C5">
        <w:t>osnivača čije izvršenje iznosi 100% u ukupnom iznosu od 237.880,94 EUR</w:t>
      </w:r>
      <w:r w:rsidR="001243B7">
        <w:t>-a a sastoje se od sljedećeg:</w:t>
      </w:r>
    </w:p>
    <w:p w14:paraId="49BE6729" w14:textId="190001E1" w:rsidR="001243B7" w:rsidRDefault="001243B7" w:rsidP="00710321">
      <w:pPr>
        <w:pStyle w:val="ListParagraph"/>
        <w:ind w:left="1069"/>
      </w:pPr>
      <w:r>
        <w:t>125.300,00</w:t>
      </w:r>
      <w:r w:rsidRPr="00BF2A9B">
        <w:t xml:space="preserve"> </w:t>
      </w:r>
      <w:r>
        <w:t>EUR-a</w:t>
      </w:r>
      <w:r w:rsidRPr="00BF2A9B">
        <w:t xml:space="preserve"> za financiranje materijalnih troškova</w:t>
      </w:r>
      <w:r>
        <w:t>,78.409,80 EUR-a</w:t>
      </w:r>
      <w:r w:rsidRPr="00BF2A9B">
        <w:t xml:space="preserve"> za financiranje bruto plaće </w:t>
      </w:r>
      <w:r>
        <w:t>13.</w:t>
      </w:r>
      <w:r w:rsidRPr="00BF2A9B">
        <w:t xml:space="preserve">pomoćnika u nastavi (Projekt  ZMS </w:t>
      </w:r>
      <w:r>
        <w:t>7</w:t>
      </w:r>
      <w:r w:rsidRPr="00BF2A9B">
        <w:t>!)</w:t>
      </w:r>
      <w:r>
        <w:t>,</w:t>
      </w:r>
      <w:r w:rsidRPr="00BF2A9B">
        <w:t xml:space="preserve">             </w:t>
      </w:r>
      <w:r>
        <w:t xml:space="preserve"> 2.689,66 EUR-a</w:t>
      </w:r>
      <w:r w:rsidRPr="00BF2A9B">
        <w:t xml:space="preserve"> za </w:t>
      </w:r>
      <w:r>
        <w:t>građevinske radove na krovištu škole,30.104,60 EUR-a</w:t>
      </w:r>
      <w:r w:rsidRPr="00BF2A9B">
        <w:t xml:space="preserve"> za financiranje </w:t>
      </w:r>
      <w:r>
        <w:t>troška nabave radnih bilježnica,651,88 EUR-a</w:t>
      </w:r>
      <w:r w:rsidRPr="00BF2A9B">
        <w:t xml:space="preserve"> za financiranje Županijskog n</w:t>
      </w:r>
      <w:r>
        <w:t>atjecanja Sigurno u prometu,</w:t>
      </w:r>
      <w:r w:rsidRPr="001243B7">
        <w:t xml:space="preserve"> </w:t>
      </w:r>
      <w:r>
        <w:t>225,00 Eur-a Pristupna točka,</w:t>
      </w:r>
      <w:r w:rsidRPr="001243B7">
        <w:t xml:space="preserve"> </w:t>
      </w:r>
      <w:r>
        <w:t>500,00EUR-a Rashodi za materijal  i energiju</w:t>
      </w:r>
      <w:r w:rsidRPr="00BF2A9B">
        <w:t xml:space="preserve">                               </w:t>
      </w:r>
      <w:r>
        <w:t xml:space="preserve">        </w:t>
      </w:r>
    </w:p>
    <w:p w14:paraId="14ABFEB4" w14:textId="499B69C1" w:rsidR="001243B7" w:rsidRDefault="001243B7" w:rsidP="001243B7">
      <w:r w:rsidRPr="00BF2A9B">
        <w:t xml:space="preserve"> </w:t>
      </w:r>
    </w:p>
    <w:p w14:paraId="4199EFB6" w14:textId="77777777" w:rsidR="00414405" w:rsidRDefault="00414405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73B0239B" w14:textId="1AC7FD79" w:rsidR="002E6B6A" w:rsidRDefault="002E6B6A" w:rsidP="002E6B6A">
      <w:pPr>
        <w:tabs>
          <w:tab w:val="left" w:pos="2129"/>
        </w:tabs>
        <w:jc w:val="both"/>
      </w:pPr>
      <w:bookmarkStart w:id="6" w:name="_Toc481750377"/>
    </w:p>
    <w:p w14:paraId="11A58D4B" w14:textId="172A2E12" w:rsidR="000F29B7" w:rsidRDefault="000F29B7" w:rsidP="002E6B6A">
      <w:pPr>
        <w:tabs>
          <w:tab w:val="left" w:pos="2129"/>
        </w:tabs>
        <w:jc w:val="both"/>
      </w:pPr>
    </w:p>
    <w:p w14:paraId="4752F3C2" w14:textId="77777777" w:rsidR="002E6B6A" w:rsidRPr="00556FF5" w:rsidRDefault="002E6B6A" w:rsidP="002E6B6A">
      <w:pPr>
        <w:jc w:val="center"/>
        <w:rPr>
          <w:b/>
        </w:rPr>
      </w:pPr>
      <w:r w:rsidRPr="00556FF5">
        <w:rPr>
          <w:b/>
        </w:rPr>
        <w:t xml:space="preserve">2. </w:t>
      </w:r>
      <w:bookmarkEnd w:id="6"/>
      <w:r w:rsidRPr="00556FF5">
        <w:rPr>
          <w:b/>
        </w:rPr>
        <w:t>RASHODI I IZDACI</w:t>
      </w:r>
    </w:p>
    <w:p w14:paraId="545E3C75" w14:textId="70DAD600" w:rsidR="002E6B6A" w:rsidRDefault="002E6B6A" w:rsidP="002E6B6A">
      <w:pPr>
        <w:jc w:val="center"/>
        <w:rPr>
          <w:b/>
        </w:rPr>
      </w:pPr>
    </w:p>
    <w:p w14:paraId="1650B36A" w14:textId="77777777" w:rsidR="007E2008" w:rsidRPr="00556FF5" w:rsidRDefault="007E2008" w:rsidP="002E6B6A">
      <w:pPr>
        <w:jc w:val="center"/>
        <w:rPr>
          <w:b/>
        </w:rPr>
      </w:pPr>
    </w:p>
    <w:p w14:paraId="69D5973C" w14:textId="77777777" w:rsidR="002E6B6A" w:rsidRPr="00556FF5" w:rsidRDefault="002E6B6A" w:rsidP="002E6B6A">
      <w:pPr>
        <w:ind w:firstLine="709"/>
        <w:jc w:val="both"/>
      </w:pPr>
    </w:p>
    <w:p w14:paraId="48D58446" w14:textId="77777777" w:rsidR="003F23D4" w:rsidRPr="00556FF5" w:rsidRDefault="003F23D4" w:rsidP="002E6B6A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14:paraId="4775A380" w14:textId="573CF70C" w:rsidR="002E6B6A" w:rsidRDefault="002E6B6A" w:rsidP="003F23D4">
      <w:pPr>
        <w:ind w:firstLine="709"/>
        <w:jc w:val="both"/>
        <w:rPr>
          <w:bCs/>
        </w:rPr>
      </w:pPr>
      <w:r w:rsidRPr="008F0BD5">
        <w:rPr>
          <w:b/>
          <w:bCs/>
        </w:rPr>
        <w:t>Rashodi poslovanja</w:t>
      </w:r>
      <w:r w:rsidRPr="00C175B2">
        <w:rPr>
          <w:bCs/>
        </w:rPr>
        <w:t xml:space="preserve"> (</w:t>
      </w:r>
      <w:r w:rsidR="008F0BD5">
        <w:rPr>
          <w:bCs/>
        </w:rPr>
        <w:t xml:space="preserve">razred 3 - </w:t>
      </w:r>
      <w:r w:rsidRPr="00C175B2">
        <w:rPr>
          <w:bCs/>
        </w:rPr>
        <w:t xml:space="preserve">rashodi za zaposlene, materijalni rashodi, financijski rashodi, subvencije, pomoći dane u inozemstvo i unutar općeg proračuna, naknade građanima i kućanstvima na temelju osiguranja i druge naknade te ostali rashodi) </w:t>
      </w:r>
    </w:p>
    <w:p w14:paraId="21862E26" w14:textId="77777777" w:rsidR="003F23D4" w:rsidRDefault="003F23D4" w:rsidP="003F23D4">
      <w:pPr>
        <w:ind w:firstLine="709"/>
        <w:jc w:val="both"/>
        <w:rPr>
          <w:bCs/>
        </w:rPr>
      </w:pPr>
    </w:p>
    <w:p w14:paraId="5E06474E" w14:textId="6246DEF5" w:rsidR="00773AB8" w:rsidRDefault="003F23D4" w:rsidP="00414405">
      <w:pPr>
        <w:pStyle w:val="ListParagraph"/>
        <w:numPr>
          <w:ilvl w:val="0"/>
          <w:numId w:val="43"/>
        </w:numPr>
        <w:jc w:val="both"/>
      </w:pPr>
      <w:r w:rsidRPr="00EF40DB">
        <w:rPr>
          <w:b/>
        </w:rPr>
        <w:t>Skupina 31</w:t>
      </w:r>
      <w:r>
        <w:t xml:space="preserve"> </w:t>
      </w:r>
      <w:r w:rsidR="00C653BE">
        <w:t xml:space="preserve">plana </w:t>
      </w:r>
      <w:r w:rsidR="00414405">
        <w:t xml:space="preserve">izvršenje iznosi </w:t>
      </w:r>
      <w:r w:rsidR="00A815CA">
        <w:t>9</w:t>
      </w:r>
      <w:r w:rsidR="00414405">
        <w:t xml:space="preserve">3% u odnosu na plan, a odnosi se na </w:t>
      </w:r>
      <w:r w:rsidR="00A91F44">
        <w:t xml:space="preserve">troškove isplate plaća i materijalnih prava zaposlenika OŠ </w:t>
      </w:r>
      <w:r w:rsidR="00A815CA">
        <w:t>i plaća za 13.asistenata u nastavi projekt ZMS 7!.</w:t>
      </w:r>
    </w:p>
    <w:p w14:paraId="58CBFEC6" w14:textId="6E72ACD2" w:rsidR="003F23D4" w:rsidRDefault="00355064" w:rsidP="00A91F44">
      <w:pPr>
        <w:pStyle w:val="ListParagraph"/>
        <w:numPr>
          <w:ilvl w:val="0"/>
          <w:numId w:val="43"/>
        </w:numPr>
        <w:jc w:val="both"/>
      </w:pPr>
      <w:r w:rsidRPr="005A4DCD">
        <w:rPr>
          <w:b/>
        </w:rPr>
        <w:t>Skupina 32</w:t>
      </w:r>
      <w:r>
        <w:t xml:space="preserve"> </w:t>
      </w:r>
      <w:r w:rsidR="00C653BE">
        <w:t xml:space="preserve">plana </w:t>
      </w:r>
      <w:r w:rsidR="00A91F44">
        <w:t xml:space="preserve">izvršenje iznosi </w:t>
      </w:r>
      <w:r w:rsidR="00A815CA">
        <w:t>95,25</w:t>
      </w:r>
      <w:r w:rsidR="00A91F44">
        <w:t xml:space="preserve">% u odnosu na plan, a odnose se na materijalne troškove i usluge </w:t>
      </w:r>
      <w:r w:rsidR="00A815CA">
        <w:t>potrebne za</w:t>
      </w:r>
      <w:r w:rsidR="00A91F44">
        <w:t xml:space="preserve"> redovno funkcioniranj</w:t>
      </w:r>
      <w:r w:rsidR="00A815CA">
        <w:t>e</w:t>
      </w:r>
      <w:r w:rsidR="00A91F44">
        <w:t xml:space="preserve"> OŠ.</w:t>
      </w:r>
    </w:p>
    <w:p w14:paraId="091C95AE" w14:textId="0F6F3D5C" w:rsidR="00AD682E" w:rsidRDefault="00AD682E" w:rsidP="003F23D4">
      <w:pPr>
        <w:pStyle w:val="ListParagraph"/>
        <w:numPr>
          <w:ilvl w:val="0"/>
          <w:numId w:val="43"/>
        </w:numPr>
        <w:jc w:val="both"/>
      </w:pPr>
      <w:r>
        <w:rPr>
          <w:b/>
        </w:rPr>
        <w:t xml:space="preserve">Skupina 34  </w:t>
      </w:r>
      <w:r w:rsidR="00C653BE" w:rsidRPr="00C653BE">
        <w:t>plana</w:t>
      </w:r>
      <w:r w:rsidR="00C653BE">
        <w:t xml:space="preserve"> </w:t>
      </w:r>
      <w:r w:rsidR="00A91F44">
        <w:t>izvršenje iznosi 1</w:t>
      </w:r>
      <w:r w:rsidR="00A815CA">
        <w:t>00,73</w:t>
      </w:r>
      <w:r w:rsidR="00A91F44">
        <w:t>% u odnosu na plan, a to su</w:t>
      </w:r>
      <w:r w:rsidR="00EF40DB">
        <w:t xml:space="preserve"> troškovi platnog prometa</w:t>
      </w:r>
      <w:r w:rsidR="00A815CA">
        <w:t xml:space="preserve"> i naknade banci.</w:t>
      </w:r>
    </w:p>
    <w:p w14:paraId="3D42382E" w14:textId="346EB9F1" w:rsidR="00AD682E" w:rsidRDefault="00AD682E" w:rsidP="00A91F44">
      <w:pPr>
        <w:pStyle w:val="ListParagraph"/>
        <w:numPr>
          <w:ilvl w:val="0"/>
          <w:numId w:val="43"/>
        </w:numPr>
        <w:jc w:val="both"/>
      </w:pPr>
      <w:r>
        <w:rPr>
          <w:b/>
        </w:rPr>
        <w:t xml:space="preserve">Skupina 37 </w:t>
      </w:r>
      <w:r w:rsidR="00C653BE" w:rsidRPr="00C653BE">
        <w:t>plana</w:t>
      </w:r>
      <w:r w:rsidR="00C653BE">
        <w:t xml:space="preserve"> </w:t>
      </w:r>
      <w:r w:rsidR="00A91F44">
        <w:t xml:space="preserve">izvršenje iznosi </w:t>
      </w:r>
      <w:r w:rsidR="00A815CA">
        <w:t>101,11</w:t>
      </w:r>
      <w:r w:rsidR="00A91F44">
        <w:t xml:space="preserve">% u odnosu na plan, a </w:t>
      </w:r>
      <w:r w:rsidR="00A815CA">
        <w:t>odnosi se na kupnju radnih materijala od strane osnivača</w:t>
      </w:r>
    </w:p>
    <w:p w14:paraId="4BEE5E30" w14:textId="26D35D2F" w:rsidR="00A91F44" w:rsidRDefault="00A815CA" w:rsidP="00A91F44">
      <w:pPr>
        <w:pStyle w:val="ListParagraph"/>
        <w:numPr>
          <w:ilvl w:val="0"/>
          <w:numId w:val="43"/>
        </w:numPr>
        <w:jc w:val="both"/>
      </w:pPr>
      <w:r w:rsidRPr="008B6CF3">
        <w:rPr>
          <w:b/>
        </w:rPr>
        <w:t xml:space="preserve">Skupina 38 </w:t>
      </w:r>
      <w:r>
        <w:t xml:space="preserve">plana izvršenja iznosi 213,53% u odnosu na plan, a odnosi se na kupnju higijenskih potrepština od strane MZO-a kao i na donacije učenika </w:t>
      </w:r>
      <w:r w:rsidR="00F579FE">
        <w:t>za Caritas i svijeće Vukovar.</w:t>
      </w:r>
    </w:p>
    <w:p w14:paraId="15AA97E3" w14:textId="77777777" w:rsidR="008B6CF3" w:rsidRDefault="008B6CF3" w:rsidP="00A91F44">
      <w:pPr>
        <w:pStyle w:val="ListParagraph"/>
        <w:numPr>
          <w:ilvl w:val="0"/>
          <w:numId w:val="43"/>
        </w:numPr>
        <w:jc w:val="both"/>
      </w:pPr>
    </w:p>
    <w:p w14:paraId="698AD589" w14:textId="77D8C156" w:rsidR="000F29B7" w:rsidRDefault="000F29B7" w:rsidP="00AD682E">
      <w:pPr>
        <w:jc w:val="both"/>
      </w:pPr>
      <w:r w:rsidRPr="000F29B7">
        <w:rPr>
          <w:b/>
        </w:rPr>
        <w:t>Rashodi za nabavu nefinancijske imovine</w:t>
      </w:r>
      <w:r w:rsidR="008F0BD5">
        <w:rPr>
          <w:b/>
        </w:rPr>
        <w:t xml:space="preserve"> </w:t>
      </w:r>
      <w:r w:rsidR="008F0BD5" w:rsidRPr="008F0BD5">
        <w:t>(razred 4)</w:t>
      </w:r>
    </w:p>
    <w:p w14:paraId="517DF7E7" w14:textId="77777777" w:rsidR="00611DAC" w:rsidRPr="008F0BD5" w:rsidRDefault="00611DAC" w:rsidP="00AD682E">
      <w:pPr>
        <w:jc w:val="both"/>
      </w:pPr>
    </w:p>
    <w:p w14:paraId="04DE4135" w14:textId="7A12DF12" w:rsidR="00AD682E" w:rsidRDefault="00C653BE" w:rsidP="00A91F44">
      <w:pPr>
        <w:pStyle w:val="ListParagraph"/>
        <w:numPr>
          <w:ilvl w:val="0"/>
          <w:numId w:val="43"/>
        </w:numPr>
        <w:jc w:val="both"/>
      </w:pPr>
      <w:r w:rsidRPr="00C653BE">
        <w:rPr>
          <w:b/>
        </w:rPr>
        <w:t xml:space="preserve">Skupina 42 </w:t>
      </w:r>
      <w:r>
        <w:rPr>
          <w:b/>
        </w:rPr>
        <w:t xml:space="preserve"> </w:t>
      </w:r>
      <w:r w:rsidR="00A91F44">
        <w:t>plana izvršenj</w:t>
      </w:r>
      <w:r w:rsidR="00F579FE">
        <w:t>a</w:t>
      </w:r>
      <w:r w:rsidR="00A91F44">
        <w:t xml:space="preserve"> iznosi </w:t>
      </w:r>
      <w:r w:rsidR="00F579FE">
        <w:t>93,</w:t>
      </w:r>
      <w:r w:rsidR="00A91F44">
        <w:t>32% u odnosu na plan, a</w:t>
      </w:r>
      <w:r w:rsidR="00F579FE">
        <w:t xml:space="preserve"> odnosi se na</w:t>
      </w:r>
      <w:r w:rsidR="00A91F44">
        <w:t xml:space="preserve"> </w:t>
      </w:r>
    </w:p>
    <w:p w14:paraId="2A6297C2" w14:textId="2B0630A5" w:rsidR="00D1404D" w:rsidRPr="004F2BD4" w:rsidRDefault="00773AB8" w:rsidP="00D1404D">
      <w:pPr>
        <w:pStyle w:val="ListParagraph"/>
        <w:ind w:left="1069"/>
        <w:jc w:val="both"/>
      </w:pPr>
      <w:r>
        <w:t>nabavu informatičke opreme</w:t>
      </w:r>
      <w:r w:rsidR="00F579FE">
        <w:t>, dodatnim ulaganjima na građevinskim objektima</w:t>
      </w:r>
      <w:r w:rsidR="00611DAC">
        <w:t xml:space="preserve">,kupnji </w:t>
      </w:r>
      <w:r w:rsidR="00F579FE">
        <w:t>glazbenih instrumenata</w:t>
      </w:r>
      <w:r w:rsidR="00A91F44">
        <w:t xml:space="preserve"> i knjiga za</w:t>
      </w:r>
      <w:r w:rsidR="00F579FE">
        <w:t xml:space="preserve"> </w:t>
      </w:r>
      <w:r w:rsidR="00A91F44">
        <w:t>knjižnicu.</w:t>
      </w:r>
    </w:p>
    <w:p w14:paraId="1858F1C4" w14:textId="77777777" w:rsidR="00F579FE" w:rsidRDefault="00F579FE" w:rsidP="008F0BD5">
      <w:pPr>
        <w:jc w:val="center"/>
        <w:rPr>
          <w:b/>
        </w:rPr>
      </w:pPr>
    </w:p>
    <w:p w14:paraId="4EACCA15" w14:textId="77777777" w:rsidR="00F579FE" w:rsidRDefault="00F579FE" w:rsidP="008F0BD5">
      <w:pPr>
        <w:jc w:val="center"/>
        <w:rPr>
          <w:b/>
        </w:rPr>
      </w:pPr>
    </w:p>
    <w:p w14:paraId="5B83F68D" w14:textId="77777777" w:rsidR="00F579FE" w:rsidRDefault="00F579FE" w:rsidP="008F0BD5">
      <w:pPr>
        <w:jc w:val="center"/>
        <w:rPr>
          <w:b/>
        </w:rPr>
      </w:pPr>
    </w:p>
    <w:p w14:paraId="54001FAE" w14:textId="77777777" w:rsidR="00F579FE" w:rsidRDefault="00F579FE" w:rsidP="008F0BD5">
      <w:pPr>
        <w:jc w:val="center"/>
        <w:rPr>
          <w:b/>
        </w:rPr>
      </w:pPr>
    </w:p>
    <w:p w14:paraId="07EC50B5" w14:textId="7096607A" w:rsidR="008F0BD5" w:rsidRDefault="008F0BD5" w:rsidP="008F0BD5">
      <w:pPr>
        <w:jc w:val="center"/>
        <w:rPr>
          <w:b/>
        </w:rPr>
      </w:pPr>
      <w:r>
        <w:rPr>
          <w:b/>
        </w:rPr>
        <w:t>3</w:t>
      </w:r>
      <w:r w:rsidRPr="00556FF5">
        <w:rPr>
          <w:b/>
        </w:rPr>
        <w:t xml:space="preserve">. </w:t>
      </w:r>
      <w:r>
        <w:rPr>
          <w:b/>
        </w:rPr>
        <w:t>VIŠKOVI / MANJKOVI</w:t>
      </w:r>
    </w:p>
    <w:p w14:paraId="4047046C" w14:textId="7F817760" w:rsidR="008F0BD5" w:rsidRDefault="008F0BD5" w:rsidP="008F0BD5">
      <w:pPr>
        <w:jc w:val="center"/>
        <w:rPr>
          <w:b/>
        </w:rPr>
      </w:pPr>
    </w:p>
    <w:p w14:paraId="644A1637" w14:textId="77777777" w:rsidR="00611DAC" w:rsidRDefault="00611DAC" w:rsidP="00611DAC">
      <w:pPr>
        <w:jc w:val="both"/>
      </w:pPr>
      <w:r w:rsidRPr="004C0571">
        <w:t xml:space="preserve">Utvrđen je </w:t>
      </w:r>
      <w:r>
        <w:t xml:space="preserve">manjak </w:t>
      </w:r>
      <w:r w:rsidRPr="004C0571">
        <w:t xml:space="preserve">prihoda </w:t>
      </w:r>
      <w:r>
        <w:t xml:space="preserve">i primitaka </w:t>
      </w:r>
      <w:r w:rsidRPr="004C0571">
        <w:t xml:space="preserve">poslovanja u iznosu od </w:t>
      </w:r>
      <w:r>
        <w:t xml:space="preserve">8187,53 EUR-a </w:t>
      </w:r>
      <w:r w:rsidRPr="004C0571">
        <w:t xml:space="preserve"> što sa prenesenim viškom od </w:t>
      </w:r>
      <w:r>
        <w:t>11.666,02 EUR-a</w:t>
      </w:r>
      <w:r w:rsidRPr="004C0571">
        <w:t xml:space="preserve">  iz  202</w:t>
      </w:r>
      <w:r>
        <w:t>2</w:t>
      </w:r>
      <w:r w:rsidRPr="004C0571">
        <w:t xml:space="preserve">. godine daje višak prihoda raspoloživ u sljedećem razdoblju od </w:t>
      </w:r>
      <w:r>
        <w:t xml:space="preserve">3.478,49 EUR-a (Šifra X006). </w:t>
      </w:r>
    </w:p>
    <w:p w14:paraId="09432868" w14:textId="77777777" w:rsidR="00611DAC" w:rsidRDefault="00611DAC" w:rsidP="00611DAC">
      <w:pPr>
        <w:jc w:val="both"/>
      </w:pPr>
      <w:r>
        <w:t>Manjak prihoda i primitaka u 2023.godini rezultat je troškova školske prehrane za mjesec prosinac 2023.g. Sredstva za podmiru istog uplaćena su nam u siječnju 2024.g.</w:t>
      </w:r>
    </w:p>
    <w:p w14:paraId="0388DEAD" w14:textId="77777777" w:rsidR="00FE4AE0" w:rsidRDefault="00FE4AE0"/>
    <w:p w14:paraId="3BBAABA8" w14:textId="28C08C02" w:rsidR="0038674B" w:rsidRDefault="0038674B" w:rsidP="00827248">
      <w:pPr>
        <w:jc w:val="center"/>
        <w:rPr>
          <w:b/>
          <w:u w:val="single"/>
        </w:rPr>
      </w:pPr>
      <w:r w:rsidRPr="0038674B">
        <w:rPr>
          <w:b/>
          <w:u w:val="single"/>
        </w:rPr>
        <w:t>Podaci o s</w:t>
      </w:r>
      <w:r w:rsidRPr="0038674B">
        <w:rPr>
          <w:b/>
          <w:i/>
          <w:u w:val="single"/>
        </w:rPr>
        <w:t>tanju novčanih sredstava u banci i blagajni</w:t>
      </w:r>
      <w:r w:rsidRPr="0038674B">
        <w:rPr>
          <w:b/>
          <w:u w:val="single"/>
        </w:rPr>
        <w:t xml:space="preserve"> na početku i na kraju proračunske godine</w:t>
      </w:r>
    </w:p>
    <w:p w14:paraId="7DC7DE5F" w14:textId="77777777" w:rsidR="00827248" w:rsidRDefault="00827248" w:rsidP="00827248">
      <w:pPr>
        <w:jc w:val="center"/>
      </w:pPr>
    </w:p>
    <w:p w14:paraId="4BAAA03D" w14:textId="3FA0289E" w:rsidR="004F5A7F" w:rsidRDefault="004F5A7F" w:rsidP="004F5A7F">
      <w:pPr>
        <w:jc w:val="center"/>
        <w:rPr>
          <w:sz w:val="22"/>
          <w:szCs w:val="22"/>
        </w:rPr>
      </w:pPr>
      <w:r w:rsidRPr="004F5A7F">
        <w:rPr>
          <w:sz w:val="22"/>
          <w:szCs w:val="22"/>
        </w:rPr>
        <w:t>Stanje novčanih sredstava na računima OŠ Petra Kanavelića na poslovom računu kod OTP BANKE na početku i kraju proračunske godine</w:t>
      </w:r>
    </w:p>
    <w:p w14:paraId="7E430C50" w14:textId="77777777" w:rsidR="004F5A7F" w:rsidRPr="004F5A7F" w:rsidRDefault="004F5A7F" w:rsidP="004F5A7F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F5A7F" w:rsidRPr="004F5A7F" w14:paraId="6C7CFB42" w14:textId="77777777" w:rsidTr="003657F8">
        <w:tc>
          <w:tcPr>
            <w:tcW w:w="3397" w:type="dxa"/>
          </w:tcPr>
          <w:p w14:paraId="6BD21BAD" w14:textId="77777777" w:rsidR="004F5A7F" w:rsidRPr="004F5A7F" w:rsidRDefault="004F5A7F" w:rsidP="003657F8">
            <w:pPr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14:paraId="767C9BAE" w14:textId="77777777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1.1.2023</w:t>
            </w:r>
          </w:p>
        </w:tc>
        <w:tc>
          <w:tcPr>
            <w:tcW w:w="3021" w:type="dxa"/>
          </w:tcPr>
          <w:p w14:paraId="256D4857" w14:textId="77777777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31.12.2023</w:t>
            </w:r>
          </w:p>
        </w:tc>
      </w:tr>
      <w:tr w:rsidR="004F5A7F" w:rsidRPr="004F5A7F" w14:paraId="1E1CA0D9" w14:textId="77777777" w:rsidTr="003657F8">
        <w:tc>
          <w:tcPr>
            <w:tcW w:w="3397" w:type="dxa"/>
          </w:tcPr>
          <w:p w14:paraId="11C00206" w14:textId="77777777" w:rsidR="004F5A7F" w:rsidRPr="004F5A7F" w:rsidRDefault="004F5A7F" w:rsidP="003657F8">
            <w:pPr>
              <w:rPr>
                <w:b/>
                <w:sz w:val="16"/>
                <w:szCs w:val="16"/>
              </w:rPr>
            </w:pPr>
            <w:r w:rsidRPr="004F5A7F">
              <w:rPr>
                <w:b/>
                <w:sz w:val="16"/>
                <w:szCs w:val="16"/>
              </w:rPr>
              <w:t>STANJE NOVČANIH SREDSTAVA (EUR)</w:t>
            </w:r>
          </w:p>
        </w:tc>
        <w:tc>
          <w:tcPr>
            <w:tcW w:w="2644" w:type="dxa"/>
          </w:tcPr>
          <w:p w14:paraId="0E1A5B27" w14:textId="0F9F7DA8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20.844,06</w:t>
            </w:r>
          </w:p>
        </w:tc>
        <w:tc>
          <w:tcPr>
            <w:tcW w:w="3021" w:type="dxa"/>
          </w:tcPr>
          <w:p w14:paraId="242798C6" w14:textId="7B93056F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15.220,93</w:t>
            </w:r>
          </w:p>
        </w:tc>
      </w:tr>
    </w:tbl>
    <w:p w14:paraId="4B537228" w14:textId="77777777" w:rsidR="004F5A7F" w:rsidRDefault="004F5A7F" w:rsidP="004F5A7F">
      <w:pPr>
        <w:rPr>
          <w:sz w:val="20"/>
          <w:szCs w:val="20"/>
        </w:rPr>
      </w:pPr>
    </w:p>
    <w:p w14:paraId="430F63F3" w14:textId="391F53F5" w:rsidR="00FE4AE0" w:rsidRDefault="00FE4AE0"/>
    <w:p w14:paraId="01E4A1AB" w14:textId="3B1AD16C" w:rsidR="00125B39" w:rsidRDefault="00125B39"/>
    <w:p w14:paraId="462575C0" w14:textId="77777777" w:rsidR="00125B39" w:rsidRDefault="00125B39" w:rsidP="00125B39">
      <w:pPr>
        <w:jc w:val="center"/>
      </w:pPr>
      <w:r>
        <w:t>Voditelj računovodstva                                                               Ravnatelj</w:t>
      </w:r>
    </w:p>
    <w:p w14:paraId="262325B0" w14:textId="77777777" w:rsidR="00125B39" w:rsidRDefault="00125B39" w:rsidP="00125B39">
      <w:pPr>
        <w:jc w:val="center"/>
      </w:pPr>
    </w:p>
    <w:p w14:paraId="2D6989BC" w14:textId="77777777" w:rsidR="00125B39" w:rsidRDefault="00125B39" w:rsidP="00125B39">
      <w:pPr>
        <w:jc w:val="center"/>
      </w:pPr>
      <w:r>
        <w:t xml:space="preserve">          Marina Čurković                                                                 Velebit Veršić</w:t>
      </w:r>
    </w:p>
    <w:p w14:paraId="44D5BEFF" w14:textId="77777777" w:rsidR="00125B39" w:rsidRDefault="00125B39" w:rsidP="00125B39">
      <w:pPr>
        <w:jc w:val="center"/>
      </w:pPr>
    </w:p>
    <w:p w14:paraId="0EE0EDD6" w14:textId="77777777" w:rsidR="00125B39" w:rsidRDefault="00125B39">
      <w:bookmarkStart w:id="7" w:name="_GoBack"/>
      <w:bookmarkEnd w:id="7"/>
    </w:p>
    <w:sectPr w:rsidR="0012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92"/>
    <w:multiLevelType w:val="hybridMultilevel"/>
    <w:tmpl w:val="53A4222C"/>
    <w:lvl w:ilvl="0" w:tplc="84A6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46"/>
    <w:multiLevelType w:val="hybridMultilevel"/>
    <w:tmpl w:val="9F540BAA"/>
    <w:lvl w:ilvl="0" w:tplc="BD864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7B1"/>
    <w:multiLevelType w:val="hybridMultilevel"/>
    <w:tmpl w:val="9F122312"/>
    <w:lvl w:ilvl="0" w:tplc="399472EC">
      <w:start w:val="1"/>
      <w:numFmt w:val="bullet"/>
      <w:lvlText w:val="₋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4975F9"/>
    <w:multiLevelType w:val="hybridMultilevel"/>
    <w:tmpl w:val="2C763694"/>
    <w:lvl w:ilvl="0" w:tplc="03AACF2A">
      <w:start w:val="1"/>
      <w:numFmt w:val="decimal"/>
      <w:pStyle w:val="ispodvelikognaslovajosipa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9F4"/>
    <w:multiLevelType w:val="multilevel"/>
    <w:tmpl w:val="C278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6E0AD3"/>
    <w:multiLevelType w:val="hybridMultilevel"/>
    <w:tmpl w:val="F1B43BF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3175ED"/>
    <w:multiLevelType w:val="hybridMultilevel"/>
    <w:tmpl w:val="7E72500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EE3A40"/>
    <w:multiLevelType w:val="hybridMultilevel"/>
    <w:tmpl w:val="D5547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F363F"/>
    <w:multiLevelType w:val="multilevel"/>
    <w:tmpl w:val="777C70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A1A7D29"/>
    <w:multiLevelType w:val="hybridMultilevel"/>
    <w:tmpl w:val="03BE126C"/>
    <w:lvl w:ilvl="0" w:tplc="9B520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415C4"/>
    <w:multiLevelType w:val="hybridMultilevel"/>
    <w:tmpl w:val="0A3275B8"/>
    <w:lvl w:ilvl="0" w:tplc="AC6C2D24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EA212D"/>
    <w:multiLevelType w:val="multilevel"/>
    <w:tmpl w:val="CD16794C"/>
    <w:lvl w:ilvl="0">
      <w:start w:val="1"/>
      <w:numFmt w:val="decimal"/>
      <w:pStyle w:val="velikinaslov-josip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9474DE"/>
    <w:multiLevelType w:val="hybridMultilevel"/>
    <w:tmpl w:val="5CB281A8"/>
    <w:lvl w:ilvl="0" w:tplc="F758945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975296"/>
    <w:multiLevelType w:val="hybridMultilevel"/>
    <w:tmpl w:val="C89CB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16CDF"/>
    <w:multiLevelType w:val="hybridMultilevel"/>
    <w:tmpl w:val="859C2654"/>
    <w:lvl w:ilvl="0" w:tplc="8D2A2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99788E"/>
    <w:multiLevelType w:val="hybridMultilevel"/>
    <w:tmpl w:val="4AD651B6"/>
    <w:lvl w:ilvl="0" w:tplc="961C3882">
      <w:start w:val="1"/>
      <w:numFmt w:val="decimal"/>
      <w:pStyle w:val="programskaklaspodnasljosipa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8A6A50"/>
    <w:multiLevelType w:val="hybridMultilevel"/>
    <w:tmpl w:val="827AE0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152797"/>
    <w:multiLevelType w:val="hybridMultilevel"/>
    <w:tmpl w:val="E70E82F6"/>
    <w:lvl w:ilvl="0" w:tplc="C39849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7E0E"/>
    <w:multiLevelType w:val="multilevel"/>
    <w:tmpl w:val="7412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DF3834"/>
    <w:multiLevelType w:val="hybridMultilevel"/>
    <w:tmpl w:val="0FB4F230"/>
    <w:lvl w:ilvl="0" w:tplc="C23AC2D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038FA"/>
    <w:multiLevelType w:val="hybridMultilevel"/>
    <w:tmpl w:val="3234439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665A94"/>
    <w:multiLevelType w:val="hybridMultilevel"/>
    <w:tmpl w:val="0F601A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4672D8"/>
    <w:multiLevelType w:val="hybridMultilevel"/>
    <w:tmpl w:val="14160284"/>
    <w:lvl w:ilvl="0" w:tplc="58EE28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488"/>
    <w:multiLevelType w:val="hybridMultilevel"/>
    <w:tmpl w:val="3F18CF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C71803"/>
    <w:multiLevelType w:val="hybridMultilevel"/>
    <w:tmpl w:val="B3DC9D32"/>
    <w:lvl w:ilvl="0" w:tplc="BCBC0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14D"/>
    <w:multiLevelType w:val="hybridMultilevel"/>
    <w:tmpl w:val="CA20C556"/>
    <w:lvl w:ilvl="0" w:tplc="4D88E2B4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574C9"/>
    <w:multiLevelType w:val="multilevel"/>
    <w:tmpl w:val="42505DB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104F3"/>
    <w:multiLevelType w:val="hybridMultilevel"/>
    <w:tmpl w:val="FD8EE88E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854BF"/>
    <w:multiLevelType w:val="hybridMultilevel"/>
    <w:tmpl w:val="3790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421"/>
    <w:multiLevelType w:val="hybridMultilevel"/>
    <w:tmpl w:val="612A02C6"/>
    <w:lvl w:ilvl="0" w:tplc="2E90BD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96638C"/>
    <w:multiLevelType w:val="hybridMultilevel"/>
    <w:tmpl w:val="DBAE3778"/>
    <w:lvl w:ilvl="0" w:tplc="8BB6604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5322D"/>
    <w:multiLevelType w:val="multilevel"/>
    <w:tmpl w:val="4244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A62BF8"/>
    <w:multiLevelType w:val="hybridMultilevel"/>
    <w:tmpl w:val="28C2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F7992"/>
    <w:multiLevelType w:val="hybridMultilevel"/>
    <w:tmpl w:val="830CFEFE"/>
    <w:lvl w:ilvl="0" w:tplc="05F4C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81B2A"/>
    <w:multiLevelType w:val="multilevel"/>
    <w:tmpl w:val="18EE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65524F"/>
    <w:multiLevelType w:val="multilevel"/>
    <w:tmpl w:val="DF542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6B2FCB"/>
    <w:multiLevelType w:val="hybridMultilevel"/>
    <w:tmpl w:val="57A84308"/>
    <w:lvl w:ilvl="0" w:tplc="349005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30ADF"/>
    <w:multiLevelType w:val="hybridMultilevel"/>
    <w:tmpl w:val="4524D8DC"/>
    <w:lvl w:ilvl="0" w:tplc="01E272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0CE7B4C"/>
    <w:multiLevelType w:val="hybridMultilevel"/>
    <w:tmpl w:val="D864260C"/>
    <w:lvl w:ilvl="0" w:tplc="91B0844E">
      <w:start w:val="3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B4B2D"/>
    <w:multiLevelType w:val="hybridMultilevel"/>
    <w:tmpl w:val="1B5C1E66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22E2FBE"/>
    <w:multiLevelType w:val="hybridMultilevel"/>
    <w:tmpl w:val="962484F8"/>
    <w:lvl w:ilvl="0" w:tplc="2458BD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05BE6"/>
    <w:multiLevelType w:val="hybridMultilevel"/>
    <w:tmpl w:val="A4C00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5A5"/>
    <w:multiLevelType w:val="hybridMultilevel"/>
    <w:tmpl w:val="F43075AC"/>
    <w:lvl w:ilvl="0" w:tplc="808C1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9"/>
  </w:num>
  <w:num w:numId="4">
    <w:abstractNumId w:val="1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16"/>
  </w:num>
  <w:num w:numId="10">
    <w:abstractNumId w:val="23"/>
  </w:num>
  <w:num w:numId="11">
    <w:abstractNumId w:val="35"/>
  </w:num>
  <w:num w:numId="12">
    <w:abstractNumId w:val="21"/>
  </w:num>
  <w:num w:numId="13">
    <w:abstractNumId w:val="8"/>
  </w:num>
  <w:num w:numId="14">
    <w:abstractNumId w:val="36"/>
  </w:num>
  <w:num w:numId="15">
    <w:abstractNumId w:val="9"/>
  </w:num>
  <w:num w:numId="16">
    <w:abstractNumId w:val="25"/>
  </w:num>
  <w:num w:numId="17">
    <w:abstractNumId w:val="0"/>
  </w:num>
  <w:num w:numId="18">
    <w:abstractNumId w:val="6"/>
  </w:num>
  <w:num w:numId="19">
    <w:abstractNumId w:val="40"/>
  </w:num>
  <w:num w:numId="20">
    <w:abstractNumId w:val="13"/>
  </w:num>
  <w:num w:numId="21">
    <w:abstractNumId w:val="18"/>
  </w:num>
  <w:num w:numId="22">
    <w:abstractNumId w:val="32"/>
  </w:num>
  <w:num w:numId="23">
    <w:abstractNumId w:val="1"/>
  </w:num>
  <w:num w:numId="24">
    <w:abstractNumId w:val="37"/>
  </w:num>
  <w:num w:numId="25">
    <w:abstractNumId w:val="27"/>
  </w:num>
  <w:num w:numId="26">
    <w:abstractNumId w:val="42"/>
  </w:num>
  <w:num w:numId="27">
    <w:abstractNumId w:val="33"/>
  </w:num>
  <w:num w:numId="28">
    <w:abstractNumId w:val="19"/>
  </w:num>
  <w:num w:numId="29">
    <w:abstractNumId w:val="28"/>
  </w:num>
  <w:num w:numId="30">
    <w:abstractNumId w:val="30"/>
  </w:num>
  <w:num w:numId="31">
    <w:abstractNumId w:val="10"/>
  </w:num>
  <w:num w:numId="32">
    <w:abstractNumId w:val="4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1"/>
  </w:num>
  <w:num w:numId="36">
    <w:abstractNumId w:val="22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38"/>
  </w:num>
  <w:num w:numId="42">
    <w:abstractNumId w:val="17"/>
  </w:num>
  <w:num w:numId="43">
    <w:abstractNumId w:val="20"/>
  </w:num>
  <w:num w:numId="44">
    <w:abstractNumId w:val="3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A"/>
    <w:rsid w:val="000F29B7"/>
    <w:rsid w:val="001243B7"/>
    <w:rsid w:val="00125B39"/>
    <w:rsid w:val="0014451F"/>
    <w:rsid w:val="0017047A"/>
    <w:rsid w:val="001D4792"/>
    <w:rsid w:val="002456BE"/>
    <w:rsid w:val="002E53C5"/>
    <w:rsid w:val="002E6B6A"/>
    <w:rsid w:val="0032757F"/>
    <w:rsid w:val="003420D6"/>
    <w:rsid w:val="00355064"/>
    <w:rsid w:val="0036015A"/>
    <w:rsid w:val="00373D69"/>
    <w:rsid w:val="0038674B"/>
    <w:rsid w:val="00395962"/>
    <w:rsid w:val="003F23D4"/>
    <w:rsid w:val="00414405"/>
    <w:rsid w:val="004F5A7F"/>
    <w:rsid w:val="005A4DCD"/>
    <w:rsid w:val="00611DAC"/>
    <w:rsid w:val="00650D3A"/>
    <w:rsid w:val="006706D7"/>
    <w:rsid w:val="00710321"/>
    <w:rsid w:val="00753028"/>
    <w:rsid w:val="00773AB8"/>
    <w:rsid w:val="007E2008"/>
    <w:rsid w:val="007E79E1"/>
    <w:rsid w:val="00810378"/>
    <w:rsid w:val="00827248"/>
    <w:rsid w:val="008453E4"/>
    <w:rsid w:val="00856C62"/>
    <w:rsid w:val="008B6CF3"/>
    <w:rsid w:val="008F0BD5"/>
    <w:rsid w:val="0093017D"/>
    <w:rsid w:val="009B022E"/>
    <w:rsid w:val="00A00A76"/>
    <w:rsid w:val="00A245DC"/>
    <w:rsid w:val="00A40829"/>
    <w:rsid w:val="00A815CA"/>
    <w:rsid w:val="00A91F44"/>
    <w:rsid w:val="00AD682E"/>
    <w:rsid w:val="00AE2353"/>
    <w:rsid w:val="00B92CF3"/>
    <w:rsid w:val="00C263F4"/>
    <w:rsid w:val="00C653BE"/>
    <w:rsid w:val="00CC195E"/>
    <w:rsid w:val="00D1404D"/>
    <w:rsid w:val="00D448AC"/>
    <w:rsid w:val="00DF09EA"/>
    <w:rsid w:val="00EE3903"/>
    <w:rsid w:val="00EF40DB"/>
    <w:rsid w:val="00F579FE"/>
    <w:rsid w:val="00F617C2"/>
    <w:rsid w:val="00FE4AE0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1C5"/>
  <w15:chartTrackingRefBased/>
  <w15:docId w15:val="{EAF22FD9-CA22-42AF-8E26-2FFB773F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6B6A"/>
    <w:pPr>
      <w:keepNext/>
      <w:ind w:firstLine="709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6B6A"/>
    <w:pPr>
      <w:keepNext/>
      <w:spacing w:before="120"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E6B6A"/>
    <w:pPr>
      <w:keepNext/>
      <w:spacing w:before="120"/>
      <w:outlineLvl w:val="4"/>
    </w:pPr>
    <w:rPr>
      <w:rFonts w:ascii="Trebuchet MS" w:hAnsi="Trebuchet MS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E6B6A"/>
    <w:pPr>
      <w:keepNext/>
      <w:spacing w:before="120"/>
      <w:ind w:firstLine="720"/>
      <w:outlineLvl w:val="5"/>
    </w:pPr>
    <w:rPr>
      <w:rFonts w:ascii="Trebuchet MS" w:hAnsi="Trebuchet MS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E6B6A"/>
    <w:pPr>
      <w:keepNext/>
      <w:outlineLvl w:val="6"/>
    </w:pPr>
    <w:rPr>
      <w:rFonts w:ascii="Trebuchet MS" w:hAnsi="Trebuchet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E6B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E6B6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E6B6A"/>
    <w:rPr>
      <w:rFonts w:ascii="Trebuchet MS" w:eastAsia="Times New Roman" w:hAnsi="Trebuchet MS" w:cs="Times New Roman"/>
      <w:b/>
      <w:bCs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2E6B6A"/>
    <w:rPr>
      <w:rFonts w:ascii="Trebuchet MS" w:eastAsia="Times New Roman" w:hAnsi="Trebuchet MS" w:cs="Times New Roman"/>
      <w:b/>
      <w:bCs/>
      <w:sz w:val="28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2E6B6A"/>
    <w:rPr>
      <w:rFonts w:ascii="Trebuchet MS" w:eastAsia="Times New Roman" w:hAnsi="Trebuchet MS" w:cs="Times New Roman"/>
      <w:b/>
      <w:bCs/>
      <w:sz w:val="20"/>
      <w:szCs w:val="24"/>
      <w:lang w:eastAsia="hr-HR"/>
    </w:rPr>
  </w:style>
  <w:style w:type="paragraph" w:customStyle="1" w:styleId="programskaklaspodnasljosipa">
    <w:name w:val="programska klas.podnasl.josipa"/>
    <w:basedOn w:val="Normal"/>
    <w:qFormat/>
    <w:rsid w:val="002E6B6A"/>
    <w:pPr>
      <w:keepNext/>
      <w:numPr>
        <w:numId w:val="1"/>
      </w:numPr>
      <w:outlineLvl w:val="1"/>
    </w:pPr>
    <w:rPr>
      <w:b/>
      <w:bCs/>
    </w:rPr>
  </w:style>
  <w:style w:type="paragraph" w:customStyle="1" w:styleId="ispodvelikognaslovajosipa">
    <w:name w:val="ispod velikog naslova josipa"/>
    <w:basedOn w:val="Heading1"/>
    <w:qFormat/>
    <w:rsid w:val="002E6B6A"/>
    <w:pPr>
      <w:keepLines w:val="0"/>
      <w:numPr>
        <w:numId w:val="2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6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2E6B6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E6B6A"/>
    <w:pPr>
      <w:ind w:firstLine="709"/>
    </w:pPr>
    <w:rPr>
      <w:i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2E6B6A"/>
    <w:rPr>
      <w:rFonts w:ascii="Times New Roman" w:eastAsia="Times New Roman" w:hAnsi="Times New Roman" w:cs="Times New Roman"/>
      <w:i/>
      <w:sz w:val="20"/>
      <w:szCs w:val="24"/>
      <w:lang w:eastAsia="hr-HR"/>
    </w:rPr>
  </w:style>
  <w:style w:type="character" w:styleId="Hyperlink">
    <w:name w:val="Hyperlink"/>
    <w:uiPriority w:val="99"/>
    <w:unhideWhenUsed/>
    <w:rsid w:val="002E6B6A"/>
    <w:rPr>
      <w:strike w:val="0"/>
      <w:dstrike w:val="0"/>
      <w:color w:val="1248C9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rsid w:val="002E6B6A"/>
    <w:pPr>
      <w:tabs>
        <w:tab w:val="left" w:pos="0"/>
        <w:tab w:val="right" w:leader="dot" w:pos="9062"/>
      </w:tabs>
      <w:ind w:left="142" w:hanging="284"/>
    </w:pPr>
  </w:style>
  <w:style w:type="paragraph" w:styleId="TOC2">
    <w:name w:val="toc 2"/>
    <w:basedOn w:val="Normal"/>
    <w:next w:val="Normal"/>
    <w:autoRedefine/>
    <w:uiPriority w:val="39"/>
    <w:rsid w:val="002E6B6A"/>
    <w:pPr>
      <w:tabs>
        <w:tab w:val="right" w:leader="dot" w:pos="9062"/>
      </w:tabs>
      <w:ind w:left="709" w:hanging="567"/>
    </w:pPr>
  </w:style>
  <w:style w:type="paragraph" w:customStyle="1" w:styleId="velikinaslov-josipa">
    <w:name w:val="veliki naslov-josipa"/>
    <w:basedOn w:val="Heading1"/>
    <w:qFormat/>
    <w:rsid w:val="002E6B6A"/>
    <w:pPr>
      <w:keepLines w:val="0"/>
      <w:numPr>
        <w:numId w:val="4"/>
      </w:numPr>
      <w:spacing w:befor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-JOSIPAA">
    <w:name w:val="TEKST-JOSIPAA"/>
    <w:basedOn w:val="Normal"/>
    <w:qFormat/>
    <w:rsid w:val="002E6B6A"/>
    <w:pPr>
      <w:spacing w:after="120"/>
      <w:ind w:firstLine="720"/>
      <w:jc w:val="both"/>
    </w:pPr>
  </w:style>
  <w:style w:type="character" w:customStyle="1" w:styleId="apple-converted-space">
    <w:name w:val="apple-converted-space"/>
    <w:basedOn w:val="DefaultParagraphFont"/>
    <w:rsid w:val="002E6B6A"/>
  </w:style>
  <w:style w:type="paragraph" w:styleId="Header">
    <w:name w:val="header"/>
    <w:basedOn w:val="Normal"/>
    <w:link w:val="HeaderChar"/>
    <w:unhideWhenUsed/>
    <w:rsid w:val="002E6B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E6B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nhideWhenUsed/>
    <w:rsid w:val="002E6B6A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  uvlaka 2"/>
    <w:basedOn w:val="Normal"/>
    <w:link w:val="BodyTextChar"/>
    <w:uiPriority w:val="99"/>
    <w:rsid w:val="002E6B6A"/>
    <w:rPr>
      <w:rFonts w:ascii="Trebuchet MS" w:hAnsi="Trebuchet MS"/>
      <w:sz w:val="20"/>
      <w:szCs w:val="20"/>
    </w:rPr>
  </w:style>
  <w:style w:type="character" w:customStyle="1" w:styleId="BodyTextChar">
    <w:name w:val="Body Text Char"/>
    <w:aliases w:val="  uvlaka 2 Char"/>
    <w:basedOn w:val="DefaultParagraphFont"/>
    <w:link w:val="BodyText"/>
    <w:uiPriority w:val="9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unhideWhenUsed/>
    <w:rsid w:val="002E6B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LineNumber">
    <w:name w:val="line number"/>
    <w:uiPriority w:val="99"/>
    <w:semiHidden/>
    <w:unhideWhenUsed/>
    <w:rsid w:val="002E6B6A"/>
  </w:style>
  <w:style w:type="table" w:styleId="TableGrid">
    <w:name w:val="Table Grid"/>
    <w:basedOn w:val="TableNormal"/>
    <w:uiPriority w:val="3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6B6A"/>
  </w:style>
  <w:style w:type="paragraph" w:customStyle="1" w:styleId="naslov">
    <w:name w:val="naslov"/>
    <w:basedOn w:val="Normal"/>
    <w:autoRedefine/>
    <w:rsid w:val="002E6B6A"/>
    <w:pPr>
      <w:jc w:val="center"/>
    </w:pPr>
    <w:rPr>
      <w:rFonts w:ascii="Arial" w:hAnsi="Arial"/>
      <w:b/>
      <w:sz w:val="28"/>
      <w:szCs w:val="20"/>
      <w:lang w:val="en-AU"/>
    </w:rPr>
  </w:style>
  <w:style w:type="paragraph" w:styleId="DocumentMap">
    <w:name w:val="Document Map"/>
    <w:basedOn w:val="Normal"/>
    <w:link w:val="DocumentMapChar"/>
    <w:semiHidden/>
    <w:rsid w:val="002E6B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E6B6A"/>
    <w:rPr>
      <w:rFonts w:ascii="Tahoma" w:eastAsia="Times New Roman" w:hAnsi="Tahoma" w:cs="Times New Roman"/>
      <w:sz w:val="20"/>
      <w:szCs w:val="20"/>
      <w:shd w:val="clear" w:color="auto" w:fill="000080"/>
      <w:lang w:eastAsia="hr-HR"/>
    </w:rPr>
  </w:style>
  <w:style w:type="paragraph" w:styleId="NormalWeb">
    <w:name w:val="Normal (Web)"/>
    <w:basedOn w:val="Normal"/>
    <w:uiPriority w:val="99"/>
    <w:unhideWhenUsed/>
    <w:rsid w:val="002E6B6A"/>
    <w:pPr>
      <w:spacing w:after="100" w:afterAutospacing="1"/>
    </w:pPr>
    <w:rPr>
      <w:rFonts w:ascii="Arial" w:hAnsi="Arial" w:cs="Arial"/>
      <w:color w:val="333333"/>
    </w:rPr>
  </w:style>
  <w:style w:type="character" w:styleId="Strong">
    <w:name w:val="Strong"/>
    <w:qFormat/>
    <w:rsid w:val="002E6B6A"/>
    <w:rPr>
      <w:b/>
      <w:bCs/>
    </w:rPr>
  </w:style>
  <w:style w:type="paragraph" w:styleId="TOC3">
    <w:name w:val="toc 3"/>
    <w:basedOn w:val="Normal"/>
    <w:next w:val="Normal"/>
    <w:autoRedefine/>
    <w:uiPriority w:val="39"/>
    <w:rsid w:val="002E6B6A"/>
    <w:pPr>
      <w:tabs>
        <w:tab w:val="left" w:pos="1200"/>
        <w:tab w:val="right" w:leader="dot" w:pos="9062"/>
      </w:tabs>
      <w:ind w:left="480"/>
    </w:pPr>
    <w:rPr>
      <w:b/>
      <w:noProof/>
    </w:rPr>
  </w:style>
  <w:style w:type="paragraph" w:styleId="Revision">
    <w:name w:val="Revision"/>
    <w:hidden/>
    <w:uiPriority w:val="99"/>
    <w:semiHidden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6B6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E6B6A"/>
    <w:rPr>
      <w:rFonts w:ascii="Courier New" w:eastAsia="Calibri" w:hAnsi="Courier New" w:cs="Times New Roman"/>
      <w:sz w:val="20"/>
      <w:szCs w:val="20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2E6B6A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character" w:customStyle="1" w:styleId="Char">
    <w:name w:val="Cha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2E6B6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character" w:customStyle="1" w:styleId="Char1">
    <w:name w:val="Char1"/>
    <w:rsid w:val="002E6B6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6B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E6B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Reetkatablice1">
    <w:name w:val="Rešetka tablice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Svijetlipopis-Isticanje31">
    <w:name w:val="Svijetli popis - Isticanje 31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vijetlipopis-Isticanje32">
    <w:name w:val="Svijetli popis - Isticanje 32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Reetkatablice3">
    <w:name w:val="Rešetka tablice3"/>
    <w:basedOn w:val="TableNormal"/>
    <w:next w:val="TableGrid"/>
    <w:uiPriority w:val="5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311">
    <w:name w:val="Svijetli popis - Isticanje 311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rednjesjenanje1-Isticanje31">
    <w:name w:val="Srednje sjenčanje 1 - Isticanje 31"/>
    <w:basedOn w:val="TableNormal"/>
    <w:next w:val="MediumShading1-Accent3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1">
    <w:name w:val="Srednja rešetka 3 - Isticanje 31"/>
    <w:basedOn w:val="TableNormal"/>
    <w:next w:val="MediumGrid3-Accent3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rednjesjenanje1-Isticanje32">
    <w:name w:val="Srednje sjenčanje 1 - Isticanje 32"/>
    <w:basedOn w:val="TableNormal"/>
    <w:next w:val="MediumShading1-Accent3"/>
    <w:uiPriority w:val="63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2">
    <w:name w:val="Srednja rešetka 3 - Isticanje 32"/>
    <w:basedOn w:val="TableNormal"/>
    <w:next w:val="MediumGrid3-Accent3"/>
    <w:uiPriority w:val="69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Reetkatablice31">
    <w:name w:val="Rešetka tablice31"/>
    <w:basedOn w:val="TableNormal"/>
    <w:next w:val="TableGrid"/>
    <w:uiPriority w:val="59"/>
    <w:rsid w:val="002E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E6B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2E6B6A"/>
    <w:pPr>
      <w:spacing w:after="200"/>
    </w:pPr>
    <w:rPr>
      <w:b/>
      <w:bCs/>
      <w:color w:val="5B9BD5" w:themeColor="accent1"/>
      <w:sz w:val="18"/>
      <w:szCs w:val="18"/>
    </w:rPr>
  </w:style>
  <w:style w:type="paragraph" w:styleId="NoSpacing">
    <w:name w:val="No Spacing"/>
    <w:uiPriority w:val="1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2E6B6A"/>
    <w:pPr>
      <w:suppressAutoHyphens/>
      <w:ind w:left="720"/>
    </w:pPr>
    <w:rPr>
      <w:i/>
      <w:szCs w:val="20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E6B6A"/>
    <w:rPr>
      <w:color w:val="954F72"/>
      <w:u w:val="single"/>
    </w:rPr>
  </w:style>
  <w:style w:type="paragraph" w:customStyle="1" w:styleId="msonormal0">
    <w:name w:val="msonormal"/>
    <w:basedOn w:val="Normal"/>
    <w:rsid w:val="002E6B6A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"/>
    <w:rsid w:val="002E6B6A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8">
    <w:name w:val="xl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2E6B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2E6B6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6">
    <w:name w:val="xl13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7">
    <w:name w:val="xl13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rsid w:val="002E6B6A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Normal"/>
    <w:rsid w:val="002E6B6A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7">
    <w:name w:val="font7"/>
    <w:basedOn w:val="Normal"/>
    <w:rsid w:val="002E6B6A"/>
    <w:pPr>
      <w:spacing w:before="100" w:beforeAutospacing="1" w:after="100" w:afterAutospacing="1"/>
    </w:pPr>
    <w:rPr>
      <w:color w:val="0070C0"/>
      <w:sz w:val="14"/>
      <w:szCs w:val="14"/>
    </w:rPr>
  </w:style>
  <w:style w:type="paragraph" w:customStyle="1" w:styleId="xl74">
    <w:name w:val="xl74"/>
    <w:basedOn w:val="Normal"/>
    <w:rsid w:val="002E6B6A"/>
    <w:pP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4">
    <w:name w:val="xl144"/>
    <w:basedOn w:val="Normal"/>
    <w:rsid w:val="002E6B6A"/>
    <w:pPr>
      <w:pBdr>
        <w:left w:val="single" w:sz="4" w:space="0" w:color="A6A6A6"/>
        <w:bottom w:val="single" w:sz="4" w:space="0" w:color="auto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46">
    <w:name w:val="xl146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8">
    <w:name w:val="xl148"/>
    <w:basedOn w:val="Normal"/>
    <w:rsid w:val="002E6B6A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9">
    <w:name w:val="xl149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Normal"/>
    <w:rsid w:val="002E6B6A"/>
    <w:pPr>
      <w:pBdr>
        <w:top w:val="single" w:sz="4" w:space="0" w:color="auto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2E6B6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3">
    <w:name w:val="xl153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5">
    <w:name w:val="xl15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Normal"/>
    <w:rsid w:val="002E6B6A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Normal"/>
    <w:rsid w:val="002E6B6A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2">
    <w:name w:val="xl172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173">
    <w:name w:val="xl173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4">
    <w:name w:val="xl174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5">
    <w:name w:val="xl175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8">
    <w:name w:val="xl17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80">
    <w:name w:val="xl180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1">
    <w:name w:val="xl181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2">
    <w:name w:val="xl18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183">
    <w:name w:val="xl18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4">
    <w:name w:val="xl18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5">
    <w:name w:val="xl1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6">
    <w:name w:val="xl1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7">
    <w:name w:val="xl1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8">
    <w:name w:val="xl18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93">
    <w:name w:val="xl1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4">
    <w:name w:val="xl1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5">
    <w:name w:val="xl1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6">
    <w:name w:val="xl1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7">
    <w:name w:val="xl1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8">
    <w:name w:val="xl1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9">
    <w:name w:val="xl1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2">
    <w:name w:val="xl20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3">
    <w:name w:val="xl2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5">
    <w:name w:val="xl205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6">
    <w:name w:val="xl206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7">
    <w:name w:val="xl207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8">
    <w:name w:val="xl208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9">
    <w:name w:val="xl20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1">
    <w:name w:val="xl21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2">
    <w:name w:val="xl2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3">
    <w:name w:val="xl21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214">
    <w:name w:val="xl214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5">
    <w:name w:val="xl2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6">
    <w:name w:val="xl21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17">
    <w:name w:val="xl217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8">
    <w:name w:val="xl218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19">
    <w:name w:val="xl21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0">
    <w:name w:val="xl220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2">
    <w:name w:val="xl22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3">
    <w:name w:val="xl22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Normal"/>
    <w:rsid w:val="002E6B6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25">
    <w:name w:val="xl22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6">
    <w:name w:val="xl22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7">
    <w:name w:val="xl22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8">
    <w:name w:val="xl22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9">
    <w:name w:val="xl22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30">
    <w:name w:val="xl23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Normal"/>
    <w:rsid w:val="002E6B6A"/>
    <w:pPr>
      <w:pBdr>
        <w:top w:val="single" w:sz="4" w:space="0" w:color="A6A6A6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4">
    <w:name w:val="xl23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5">
    <w:name w:val="xl235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6">
    <w:name w:val="xl236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7">
    <w:name w:val="xl237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Normal"/>
    <w:rsid w:val="002E6B6A"/>
    <w:pPr>
      <w:pBdr>
        <w:top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0">
    <w:name w:val="xl24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1">
    <w:name w:val="xl2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2">
    <w:name w:val="xl24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3">
    <w:name w:val="xl24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4">
    <w:name w:val="xl2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5">
    <w:name w:val="xl24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6">
    <w:name w:val="xl24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47">
    <w:name w:val="xl24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8">
    <w:name w:val="xl248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9">
    <w:name w:val="xl249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50">
    <w:name w:val="xl25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251">
    <w:name w:val="xl251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2">
    <w:name w:val="xl252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3">
    <w:name w:val="xl253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4">
    <w:name w:val="xl25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5">
    <w:name w:val="xl255"/>
    <w:basedOn w:val="Normal"/>
    <w:rsid w:val="002E6B6A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6">
    <w:name w:val="xl2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7">
    <w:name w:val="xl25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8">
    <w:name w:val="xl25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4"/>
      <w:szCs w:val="14"/>
    </w:rPr>
  </w:style>
  <w:style w:type="paragraph" w:customStyle="1" w:styleId="xl259">
    <w:name w:val="xl25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60">
    <w:name w:val="xl26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1">
    <w:name w:val="xl26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2">
    <w:name w:val="xl26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63">
    <w:name w:val="xl263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4">
    <w:name w:val="xl26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69">
    <w:name w:val="xl26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0">
    <w:name w:val="xl27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3">
    <w:name w:val="xl273"/>
    <w:basedOn w:val="Normal"/>
    <w:rsid w:val="002E6B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76">
    <w:name w:val="xl2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7">
    <w:name w:val="xl2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8">
    <w:name w:val="xl2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14"/>
      <w:szCs w:val="14"/>
    </w:rPr>
  </w:style>
  <w:style w:type="paragraph" w:customStyle="1" w:styleId="xl279">
    <w:name w:val="xl27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4">
    <w:name w:val="xl28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88">
    <w:name w:val="xl2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0">
    <w:name w:val="xl2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1">
    <w:name w:val="xl2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6">
    <w:name w:val="xl2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7">
    <w:name w:val="xl2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9">
    <w:name w:val="xl2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0">
    <w:name w:val="xl3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1">
    <w:name w:val="xl301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2">
    <w:name w:val="xl302"/>
    <w:basedOn w:val="Normal"/>
    <w:rsid w:val="002E6B6A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3">
    <w:name w:val="xl303"/>
    <w:basedOn w:val="Normal"/>
    <w:rsid w:val="002E6B6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Normal"/>
    <w:rsid w:val="002E6B6A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07">
    <w:name w:val="xl3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08">
    <w:name w:val="xl3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0">
    <w:name w:val="xl310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11">
    <w:name w:val="xl31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4">
    <w:name w:val="xl314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15">
    <w:name w:val="xl3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6">
    <w:name w:val="xl3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7">
    <w:name w:val="xl31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8">
    <w:name w:val="xl318"/>
    <w:basedOn w:val="Normal"/>
    <w:rsid w:val="002E6B6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9">
    <w:name w:val="xl31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20">
    <w:name w:val="xl32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1">
    <w:name w:val="xl3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2">
    <w:name w:val="xl322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23">
    <w:name w:val="xl3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4">
    <w:name w:val="xl32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325">
    <w:name w:val="xl3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6">
    <w:name w:val="xl32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7">
    <w:name w:val="xl3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8">
    <w:name w:val="xl3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9">
    <w:name w:val="xl329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0">
    <w:name w:val="xl330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31">
    <w:name w:val="xl3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332">
    <w:name w:val="xl332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3">
    <w:name w:val="xl33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4">
    <w:name w:val="xl33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5">
    <w:name w:val="xl33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6">
    <w:name w:val="xl33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8">
    <w:name w:val="xl33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9">
    <w:name w:val="xl33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40">
    <w:name w:val="xl34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41">
    <w:name w:val="xl3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2">
    <w:name w:val="xl34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3">
    <w:name w:val="xl343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344">
    <w:name w:val="xl3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345">
    <w:name w:val="xl345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Standard">
    <w:name w:val="Standard"/>
    <w:rsid w:val="002E6B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13</cp:revision>
  <cp:lastPrinted>2024-03-20T12:16:00Z</cp:lastPrinted>
  <dcterms:created xsi:type="dcterms:W3CDTF">2024-03-20T10:55:00Z</dcterms:created>
  <dcterms:modified xsi:type="dcterms:W3CDTF">2024-03-21T11:30:00Z</dcterms:modified>
</cp:coreProperties>
</file>